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5A32" w14:textId="03055A6A" w:rsidR="00B7436F" w:rsidRDefault="13584746" w:rsidP="5659CE8D">
      <w:pPr>
        <w:pStyle w:val="Heading1"/>
        <w:jc w:val="center"/>
        <w:rPr>
          <w:rFonts w:ascii="Calibri Light" w:eastAsia="Calibri Light" w:hAnsi="Calibri Light" w:cs="Calibri Light"/>
        </w:rPr>
      </w:pPr>
      <w:r w:rsidRPr="5659CE8D">
        <w:rPr>
          <w:rFonts w:ascii="Calibri Light" w:eastAsia="Calibri Light" w:hAnsi="Calibri Light" w:cs="Calibri Light"/>
          <w:b/>
          <w:bCs/>
        </w:rPr>
        <w:t>SLC EDI and Belonging Task force Meeting Agenda</w:t>
      </w:r>
    </w:p>
    <w:p w14:paraId="1F09E1FC" w14:textId="3840F78C" w:rsidR="00B7436F" w:rsidRDefault="00B7436F" w:rsidP="5659CE8D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5D31BC4F" w14:textId="690B88A9" w:rsidR="00B7436F" w:rsidRDefault="13584746" w:rsidP="5659CE8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659CE8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Monday, April 12</w:t>
      </w:r>
      <w:r w:rsidRPr="5659CE8D">
        <w:rPr>
          <w:rFonts w:ascii="Calibri" w:eastAsia="Calibri" w:hAnsi="Calibri" w:cs="Calibri"/>
          <w:b/>
          <w:bCs/>
          <w:color w:val="000000" w:themeColor="text1"/>
          <w:sz w:val="20"/>
          <w:szCs w:val="20"/>
          <w:vertAlign w:val="superscript"/>
        </w:rPr>
        <w:t>th</w:t>
      </w:r>
      <w:r w:rsidRPr="5659CE8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2021</w:t>
      </w:r>
    </w:p>
    <w:p w14:paraId="7C4B6109" w14:textId="2FC96425" w:rsidR="00B7436F" w:rsidRDefault="13584746" w:rsidP="5659CE8D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Membership: </w:t>
      </w:r>
    </w:p>
    <w:p w14:paraId="3A38EAC1" w14:textId="4962F9B1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03A8B">
        <w:rPr>
          <w:rFonts w:ascii="Calibri" w:eastAsia="Calibri" w:hAnsi="Calibri" w:cs="Calibri"/>
          <w:color w:val="000000" w:themeColor="text1"/>
          <w:sz w:val="18"/>
          <w:szCs w:val="18"/>
        </w:rPr>
        <w:t>Raven Bedford (Student, Kingston)</w:t>
      </w:r>
    </w:p>
    <w:p w14:paraId="7B3DD525" w14:textId="21BD508E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Terry McGinn (Staff/SA, Kingston)</w:t>
      </w:r>
    </w:p>
    <w:p w14:paraId="7B3477AD" w14:textId="3E8D3CAD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Richard Webster (Staff, Kingston)</w:t>
      </w:r>
    </w:p>
    <w:p w14:paraId="3F7BED8E" w14:textId="7841F6CE" w:rsidR="00B7436F" w:rsidRPr="00A03A8B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03A8B">
        <w:rPr>
          <w:rFonts w:ascii="Calibri" w:eastAsia="Calibri" w:hAnsi="Calibri" w:cs="Calibri"/>
          <w:color w:val="000000" w:themeColor="text1"/>
          <w:sz w:val="18"/>
          <w:szCs w:val="18"/>
        </w:rPr>
        <w:t>Newton Duarte (International student, Kingston)</w:t>
      </w:r>
    </w:p>
    <w:p w14:paraId="77229827" w14:textId="245905C5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03A8B">
        <w:rPr>
          <w:rFonts w:ascii="Calibri" w:eastAsia="Calibri" w:hAnsi="Calibri" w:cs="Calibri"/>
          <w:color w:val="000000" w:themeColor="text1"/>
          <w:sz w:val="18"/>
          <w:szCs w:val="18"/>
        </w:rPr>
        <w:t>Sara Craig (Faculty/union, Brockville)</w:t>
      </w:r>
    </w:p>
    <w:p w14:paraId="2ECCA253" w14:textId="036CE7BF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Jessica Jeong (Faculty, Kingston)</w:t>
      </w:r>
    </w:p>
    <w:p w14:paraId="07DECB02" w14:textId="278F6302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Krista Videchak (Staff, Kingston)</w:t>
      </w:r>
    </w:p>
    <w:p w14:paraId="2B0EC677" w14:textId="29F5C31A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Ining Chao (Admin, Kingston)</w:t>
      </w:r>
    </w:p>
    <w:p w14:paraId="363C4B9A" w14:textId="3988D370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Shanika Turner (Staff, Kingston)</w:t>
      </w:r>
    </w:p>
    <w:p w14:paraId="7F21C0BA" w14:textId="6FDFB2FF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Shirley Chaisson (Staff, Cornwall)</w:t>
      </w:r>
    </w:p>
    <w:p w14:paraId="38A65772" w14:textId="4B42EA3A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Allison Taylor (Faculty, Cornwall)</w:t>
      </w:r>
    </w:p>
    <w:p w14:paraId="7DDEA56A" w14:textId="7893FBB8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Muhammad Owais Aziz (Faculty, Cornwall)</w:t>
      </w:r>
    </w:p>
    <w:p w14:paraId="6F8E417B" w14:textId="7D283B9D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Robert Rittwage (Faculty, Kingston)</w:t>
      </w:r>
    </w:p>
    <w:p w14:paraId="48035491" w14:textId="4378DE8D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Emrys De Sousa (Student, Kingston)</w:t>
      </w:r>
    </w:p>
    <w:p w14:paraId="36D674F2" w14:textId="19DFC44F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Wendy Whitehead (Faculty, Kingston) </w:t>
      </w:r>
    </w:p>
    <w:p w14:paraId="77C60C21" w14:textId="3DE688CF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Alejandra Perez (Staff, Kinston)</w:t>
      </w:r>
    </w:p>
    <w:p w14:paraId="7A6B5B52" w14:textId="3796AA27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Joel Wilkinson (Staff, Kingston)</w:t>
      </w:r>
    </w:p>
    <w:p w14:paraId="5480A8E5" w14:textId="353B4E7F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Executive Sponsor: Christopher Garnett</w:t>
      </w:r>
    </w:p>
    <w:p w14:paraId="0E7977F8" w14:textId="21073148" w:rsidR="00B7436F" w:rsidRDefault="13584746" w:rsidP="5659CE8D">
      <w:pPr>
        <w:ind w:left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03A8B">
        <w:rPr>
          <w:rFonts w:ascii="Calibri" w:eastAsia="Calibri" w:hAnsi="Calibri" w:cs="Calibri"/>
          <w:color w:val="000000" w:themeColor="text1"/>
          <w:sz w:val="18"/>
          <w:szCs w:val="18"/>
        </w:rPr>
        <w:t>Communications Representative: Julie Einarson</w:t>
      </w:r>
    </w:p>
    <w:p w14:paraId="2FE0748B" w14:textId="135F450F" w:rsidR="00B7436F" w:rsidRDefault="13584746" w:rsidP="5659CE8D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659CE8D">
        <w:rPr>
          <w:rFonts w:ascii="Calibri" w:eastAsia="Calibri" w:hAnsi="Calibri" w:cs="Calibri"/>
          <w:color w:val="000000" w:themeColor="text1"/>
          <w:sz w:val="18"/>
          <w:szCs w:val="18"/>
        </w:rPr>
        <w:t>______________________________________________________________________________________________________</w:t>
      </w:r>
    </w:p>
    <w:p w14:paraId="39267E5F" w14:textId="1AC7F219" w:rsidR="00B7436F" w:rsidRDefault="13584746" w:rsidP="5659CE8D">
      <w:pPr>
        <w:spacing w:line="240" w:lineRule="auto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Land Acknowledgement </w:t>
      </w:r>
      <w:r w:rsidR="009647BA" w:rsidRPr="009647BA">
        <w:rPr>
          <w:rFonts w:ascii="Calibri" w:eastAsia="Calibri" w:hAnsi="Calibri" w:cs="Calibri"/>
          <w:b/>
          <w:bCs/>
          <w:sz w:val="24"/>
          <w:szCs w:val="24"/>
        </w:rPr>
        <w:t>- 2:00 p.m. – 2:04 p.m.</w:t>
      </w:r>
    </w:p>
    <w:p w14:paraId="723AD6C1" w14:textId="7D4438CC" w:rsidR="00B7436F" w:rsidRDefault="13584746" w:rsidP="5659CE8D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vertAlign w:val="superscript"/>
        </w:rPr>
      </w:pP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Approval of Minutes from March 29</w:t>
      </w: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9647BA" w:rsidRPr="009647BA">
        <w:rPr>
          <w:rFonts w:ascii="Calibri" w:eastAsia="Calibri" w:hAnsi="Calibri" w:cs="Calibri"/>
          <w:b/>
          <w:bCs/>
          <w:sz w:val="24"/>
          <w:szCs w:val="24"/>
        </w:rPr>
        <w:t>- 2:05 p.m. – 2:06 p.m. – Alejandra approved</w:t>
      </w:r>
    </w:p>
    <w:p w14:paraId="3553AFC2" w14:textId="684627D7" w:rsidR="00B7436F" w:rsidRDefault="13584746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Research analysis working group update (Ining, Krista, Owais, Wendy, Joel)</w:t>
      </w:r>
      <w:r w:rsidR="00F0606A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F0606A" w:rsidRPr="00F0606A">
        <w:rPr>
          <w:rFonts w:ascii="Calibri" w:eastAsia="Calibri" w:hAnsi="Calibri" w:cs="Calibri"/>
          <w:b/>
          <w:bCs/>
          <w:sz w:val="24"/>
          <w:szCs w:val="24"/>
        </w:rPr>
        <w:t>– 2:14 p.m.</w:t>
      </w:r>
      <w:r w:rsidR="00E046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E5F6F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E0465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E5F6F">
        <w:rPr>
          <w:rFonts w:ascii="Calibri" w:eastAsia="Calibri" w:hAnsi="Calibri" w:cs="Calibri"/>
          <w:b/>
          <w:bCs/>
          <w:sz w:val="24"/>
          <w:szCs w:val="24"/>
        </w:rPr>
        <w:t>2:58 p.m.</w:t>
      </w:r>
    </w:p>
    <w:p w14:paraId="667360D5" w14:textId="52E2EE1E" w:rsidR="00CE5F6F" w:rsidRDefault="00CE5F6F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 Updates from Joel and Wendy – Self-Assessment Tool</w:t>
      </w:r>
    </w:p>
    <w:p w14:paraId="33FA2EE0" w14:textId="52291922" w:rsidR="00CE5F6F" w:rsidRDefault="00CE5F6F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 Updates from Krista and Owais – Courageous Conversations</w:t>
      </w:r>
    </w:p>
    <w:p w14:paraId="05CEC032" w14:textId="0BF9FAAF" w:rsidR="00CE5F6F" w:rsidRDefault="00CE5F6F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 Update from Ining – Census Data</w:t>
      </w:r>
    </w:p>
    <w:p w14:paraId="46C70DFB" w14:textId="7FC6F719" w:rsidR="00CE5F6F" w:rsidRPr="00CE5F6F" w:rsidRDefault="00CE5F6F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- Update from Wendy – Policy review</w:t>
      </w:r>
    </w:p>
    <w:p w14:paraId="4FB176CC" w14:textId="40D9B4E5" w:rsidR="00B7436F" w:rsidRDefault="2D3EF7DC" w:rsidP="3DEBEE3D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3DEBEE3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Final Recommendations Pillars</w:t>
      </w:r>
      <w:r w:rsidR="00CE5F6F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CE5F6F" w:rsidRPr="00CE5F6F">
        <w:rPr>
          <w:rFonts w:ascii="Calibri" w:eastAsia="Calibri" w:hAnsi="Calibri" w:cs="Calibri"/>
          <w:b/>
          <w:bCs/>
          <w:sz w:val="24"/>
          <w:szCs w:val="24"/>
        </w:rPr>
        <w:t>– 2:59 p.m. – 3:01 p.m.</w:t>
      </w:r>
    </w:p>
    <w:p w14:paraId="42089CE8" w14:textId="1EF99040" w:rsidR="00F0606A" w:rsidRPr="00F0606A" w:rsidRDefault="00F0606A" w:rsidP="3DEBEE3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0606A">
        <w:rPr>
          <w:rFonts w:ascii="Calibri" w:eastAsia="Calibri" w:hAnsi="Calibri" w:cs="Calibri"/>
          <w:b/>
          <w:bCs/>
          <w:sz w:val="24"/>
          <w:szCs w:val="24"/>
        </w:rPr>
        <w:t>- Ekta mentioned that Glenn would like to present these pillars to the College conversations.</w:t>
      </w:r>
    </w:p>
    <w:p w14:paraId="4D3DDDBE" w14:textId="2D5FFB5E" w:rsidR="00B7436F" w:rsidRDefault="13584746" w:rsidP="5659CE8D">
      <w:pPr>
        <w:spacing w:line="240" w:lineRule="auto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3DEBEE3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CCDI Working group</w:t>
      </w:r>
    </w:p>
    <w:p w14:paraId="16D4D67F" w14:textId="6F15D44A" w:rsidR="26090D5E" w:rsidRDefault="26090D5E" w:rsidP="3DEBEE3D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3DEBEE3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May meeting with CET + Task force </w:t>
      </w:r>
    </w:p>
    <w:p w14:paraId="2607B661" w14:textId="6A59CF1D" w:rsidR="00B7436F" w:rsidRDefault="13584746" w:rsidP="5659CE8D">
      <w:pPr>
        <w:spacing w:line="240" w:lineRule="auto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Belonging </w:t>
      </w:r>
      <w:r w:rsidR="00CE5F6F"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spotlight</w:t>
      </w: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 week</w:t>
      </w:r>
    </w:p>
    <w:p w14:paraId="1FDEA386" w14:textId="63B3D9F6" w:rsidR="00B7436F" w:rsidRDefault="13584746" w:rsidP="5659CE8D">
      <w:pPr>
        <w:spacing w:line="240" w:lineRule="auto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LCC Working group  </w:t>
      </w:r>
    </w:p>
    <w:p w14:paraId="404A9954" w14:textId="06EB5C5F" w:rsidR="00B7436F" w:rsidRDefault="13584746" w:rsidP="5659CE8D">
      <w:pPr>
        <w:spacing w:line="240" w:lineRule="auto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5659CE8D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Other items? </w:t>
      </w:r>
    </w:p>
    <w:p w14:paraId="64987D03" w14:textId="31BFA332" w:rsidR="00B7436F" w:rsidRDefault="00CE5F6F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03A8B">
        <w:rPr>
          <w:rFonts w:ascii="Calibri" w:eastAsia="Calibri" w:hAnsi="Calibri" w:cs="Calibri"/>
          <w:b/>
          <w:bCs/>
          <w:sz w:val="24"/>
          <w:szCs w:val="24"/>
        </w:rPr>
        <w:t>Next meeting – Shanika, Wendy, and Sara to give an update about their podcast.</w:t>
      </w:r>
    </w:p>
    <w:p w14:paraId="1FE494DA" w14:textId="4604B42E" w:rsidR="00A03A8B" w:rsidRDefault="00A03A8B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Allison mentioned to update our EDI page on the SLC website.</w:t>
      </w:r>
    </w:p>
    <w:p w14:paraId="3D810FBE" w14:textId="7E458D37" w:rsidR="00A03A8B" w:rsidRPr="00A03A8B" w:rsidRDefault="00A03A8B" w:rsidP="5659CE8D">
      <w:pPr>
        <w:spacing w:line="240" w:lineRule="auto"/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</w:pPr>
      <w:r w:rsidRPr="00A03A8B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Regrets:</w:t>
      </w:r>
    </w:p>
    <w:p w14:paraId="4D477D2D" w14:textId="3156D218" w:rsidR="00A03A8B" w:rsidRPr="00A03A8B" w:rsidRDefault="00A03A8B" w:rsidP="5659CE8D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Raven Bedford, Newton Duarte, Sara Craig, Julie Einarson.</w:t>
      </w:r>
    </w:p>
    <w:p w14:paraId="2C078E63" w14:textId="34B5F096" w:rsidR="00B7436F" w:rsidRDefault="00B7436F" w:rsidP="5659CE8D"/>
    <w:sectPr w:rsidR="00B7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E4EA8"/>
    <w:rsid w:val="00016D55"/>
    <w:rsid w:val="00276D24"/>
    <w:rsid w:val="009647BA"/>
    <w:rsid w:val="00A03A8B"/>
    <w:rsid w:val="00B7436F"/>
    <w:rsid w:val="00CE5F6F"/>
    <w:rsid w:val="00E04652"/>
    <w:rsid w:val="00E616B6"/>
    <w:rsid w:val="00F0606A"/>
    <w:rsid w:val="044E4EA8"/>
    <w:rsid w:val="13584746"/>
    <w:rsid w:val="24D6B218"/>
    <w:rsid w:val="26090D5E"/>
    <w:rsid w:val="2D3EF7DC"/>
    <w:rsid w:val="3DEBEE3D"/>
    <w:rsid w:val="54BDFE2C"/>
    <w:rsid w:val="5659CE8D"/>
    <w:rsid w:val="6C01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EA8"/>
  <w15:chartTrackingRefBased/>
  <w15:docId w15:val="{B3DC61A6-A961-4A34-A4B3-0626655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AB010-317D-4569-B10B-AC6CCB41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2DF70-7BFD-4442-8330-A6E271BD05C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d1e72fe-29c4-467f-bec2-140d1e6192e8"/>
    <ds:schemaRef ds:uri="http://purl.org/dc/elements/1.1/"/>
    <ds:schemaRef ds:uri="http://purl.org/dc/terms/"/>
    <ds:schemaRef ds:uri="http://schemas.openxmlformats.org/package/2006/metadata/core-properties"/>
    <ds:schemaRef ds:uri="f83a11df-cb1c-4b14-99f6-574e3537a5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404AF-4B7B-48EB-805D-4B6B53FCE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Singh</dc:creator>
  <cp:keywords/>
  <dc:description/>
  <cp:lastModifiedBy>Ekta Singh</cp:lastModifiedBy>
  <cp:revision>2</cp:revision>
  <dcterms:created xsi:type="dcterms:W3CDTF">2021-04-12T19:57:00Z</dcterms:created>
  <dcterms:modified xsi:type="dcterms:W3CDTF">2021-04-12T19:57:00Z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